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60" w:rsidRPr="00783C60" w:rsidRDefault="00783C60">
      <w:pPr>
        <w:pStyle w:val="ConsPlusNormal"/>
        <w:jc w:val="both"/>
        <w:outlineLvl w:val="0"/>
      </w:pPr>
    </w:p>
    <w:p w:rsidR="00783C60" w:rsidRPr="00783C60" w:rsidRDefault="00783C60">
      <w:pPr>
        <w:pStyle w:val="ConsPlusTitle"/>
        <w:jc w:val="center"/>
      </w:pPr>
      <w:r w:rsidRPr="00783C60">
        <w:t>МИНИСТЕРСТВО ФИНАНСОВ РОССИЙСКОЙ ФЕДЕРАЦИИ</w:t>
      </w:r>
    </w:p>
    <w:p w:rsidR="00783C60" w:rsidRPr="00783C60" w:rsidRDefault="00783C60">
      <w:pPr>
        <w:pStyle w:val="ConsPlusTitle"/>
        <w:jc w:val="center"/>
      </w:pPr>
    </w:p>
    <w:p w:rsidR="00783C60" w:rsidRPr="00783C60" w:rsidRDefault="00783C60">
      <w:pPr>
        <w:pStyle w:val="ConsPlusTitle"/>
        <w:jc w:val="center"/>
      </w:pPr>
      <w:r w:rsidRPr="00783C60">
        <w:t>ФЕДЕРАЛЬНАЯ НАЛОГОВАЯ СЛУЖБА</w:t>
      </w:r>
    </w:p>
    <w:p w:rsidR="00783C60" w:rsidRPr="00783C60" w:rsidRDefault="00783C60">
      <w:pPr>
        <w:pStyle w:val="ConsPlusTitle"/>
        <w:jc w:val="center"/>
      </w:pPr>
    </w:p>
    <w:p w:rsidR="00783C60" w:rsidRPr="00783C60" w:rsidRDefault="00783C60">
      <w:pPr>
        <w:pStyle w:val="ConsPlusTitle"/>
        <w:jc w:val="center"/>
      </w:pPr>
      <w:r w:rsidRPr="00783C60">
        <w:t>ПИСЬМО</w:t>
      </w:r>
    </w:p>
    <w:p w:rsidR="00783C60" w:rsidRPr="00783C60" w:rsidRDefault="00783C60">
      <w:pPr>
        <w:pStyle w:val="ConsPlusTitle"/>
        <w:jc w:val="center"/>
      </w:pPr>
      <w:r w:rsidRPr="00783C60">
        <w:t>от 28 мая 2026 г. N БС-36-11/4527@</w:t>
      </w:r>
    </w:p>
    <w:p w:rsidR="00783C60" w:rsidRPr="00783C60" w:rsidRDefault="00783C60">
      <w:pPr>
        <w:pStyle w:val="ConsPlusNormal"/>
        <w:jc w:val="center"/>
      </w:pPr>
    </w:p>
    <w:p w:rsidR="00783C60" w:rsidRPr="00783C60" w:rsidRDefault="00783C60">
      <w:pPr>
        <w:pStyle w:val="ConsPlusNormal"/>
        <w:ind w:firstLine="540"/>
        <w:jc w:val="both"/>
      </w:pPr>
      <w:r w:rsidRPr="00783C60">
        <w:t xml:space="preserve">Федеральная налоговая служба в уточнение положений письма ФНС России от 17.03.2026 N БС-36-11/1995@ сообщает, что в </w:t>
      </w:r>
      <w:hyperlink r:id="rId5" w:anchor=":~:text=%D0%92%20%D1%81%D0%BB%D1%83%D1%87%D0%B0%D0%B5%2C%20%D0%B5%D1%81%D0%BB%D0%B8,%D0%B2%20%D0%95%D0%93%D0%A0%D0%AE%D0%9B/%D0%95%D0%93%D0%A0%D0%98%D0%9F." w:history="1">
        <w:r w:rsidRPr="00385CD4">
          <w:rPr>
            <w:rStyle w:val="a5"/>
          </w:rPr>
          <w:t>абзаце двенадцатом</w:t>
        </w:r>
      </w:hyperlink>
      <w:r w:rsidRPr="00783C60">
        <w:t xml:space="preserve"> указанного письма слова "с 1-го числа месяца" необходимо заменить словами "с начала расчетного периода".</w:t>
      </w:r>
    </w:p>
    <w:p w:rsidR="00783C60" w:rsidRPr="00783C60" w:rsidRDefault="00783C60">
      <w:pPr>
        <w:pStyle w:val="ConsPlusNormal"/>
        <w:ind w:firstLine="540"/>
        <w:jc w:val="both"/>
      </w:pPr>
    </w:p>
    <w:p w:rsidR="00783C60" w:rsidRPr="00783C60" w:rsidRDefault="00783C60">
      <w:pPr>
        <w:pStyle w:val="ConsPlusNormal"/>
        <w:jc w:val="right"/>
        <w:rPr>
          <w:b/>
        </w:rPr>
      </w:pPr>
      <w:r w:rsidRPr="00783C60">
        <w:rPr>
          <w:b/>
        </w:rPr>
        <w:t>Действительный</w:t>
      </w:r>
    </w:p>
    <w:p w:rsidR="00783C60" w:rsidRPr="00783C60" w:rsidRDefault="00783C60">
      <w:pPr>
        <w:pStyle w:val="ConsPlusNormal"/>
        <w:jc w:val="right"/>
        <w:rPr>
          <w:b/>
        </w:rPr>
      </w:pPr>
      <w:r w:rsidRPr="00783C60">
        <w:rPr>
          <w:b/>
        </w:rPr>
        <w:t>государственный советник</w:t>
      </w:r>
    </w:p>
    <w:p w:rsidR="00783C60" w:rsidRPr="00783C60" w:rsidRDefault="00783C60">
      <w:pPr>
        <w:pStyle w:val="ConsPlusNormal"/>
        <w:jc w:val="right"/>
        <w:rPr>
          <w:b/>
        </w:rPr>
      </w:pPr>
      <w:r w:rsidRPr="00783C60">
        <w:rPr>
          <w:b/>
        </w:rPr>
        <w:t>Российской Федерации</w:t>
      </w:r>
    </w:p>
    <w:p w:rsidR="00783C60" w:rsidRPr="00783C60" w:rsidRDefault="00783C60">
      <w:pPr>
        <w:pStyle w:val="ConsPlusNormal"/>
        <w:jc w:val="right"/>
        <w:rPr>
          <w:b/>
        </w:rPr>
      </w:pPr>
      <w:r w:rsidRPr="00783C60">
        <w:rPr>
          <w:b/>
        </w:rPr>
        <w:t>2 класса</w:t>
      </w:r>
    </w:p>
    <w:p w:rsidR="00783C60" w:rsidRPr="00783C60" w:rsidRDefault="00783C60">
      <w:pPr>
        <w:pStyle w:val="ConsPlusNormal"/>
        <w:jc w:val="right"/>
        <w:rPr>
          <w:b/>
        </w:rPr>
      </w:pPr>
      <w:r w:rsidRPr="00783C60">
        <w:rPr>
          <w:b/>
        </w:rPr>
        <w:t>С.Л.БОНДАРЧУК</w:t>
      </w:r>
    </w:p>
    <w:p w:rsidR="00783C60" w:rsidRPr="00783C60" w:rsidRDefault="00783C60">
      <w:pPr>
        <w:pStyle w:val="ConsPlusNormal"/>
        <w:jc w:val="both"/>
        <w:rPr>
          <w:b/>
        </w:rPr>
      </w:pPr>
      <w:bookmarkStart w:id="0" w:name="_GoBack"/>
      <w:bookmarkEnd w:id="0"/>
    </w:p>
    <w:sectPr w:rsidR="00783C60" w:rsidRPr="00783C60" w:rsidSect="009B55B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60"/>
    <w:rsid w:val="001A78C3"/>
    <w:rsid w:val="002426F7"/>
    <w:rsid w:val="002D7D9A"/>
    <w:rsid w:val="00385CD4"/>
    <w:rsid w:val="00454620"/>
    <w:rsid w:val="00712DB5"/>
    <w:rsid w:val="00783C60"/>
    <w:rsid w:val="007D328D"/>
    <w:rsid w:val="00847224"/>
    <w:rsid w:val="008F54BB"/>
    <w:rsid w:val="00943A03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783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3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3C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85C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783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3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3C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85C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loprava.ru/pismo-fns-rossii-ot-17-03-2026-n-bs-36-11-199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dcterms:created xsi:type="dcterms:W3CDTF">2026-06-01T02:35:00Z</dcterms:created>
  <dcterms:modified xsi:type="dcterms:W3CDTF">2026-06-01T03:14:00Z</dcterms:modified>
</cp:coreProperties>
</file>