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A3" w:rsidRPr="006C3BC8" w:rsidRDefault="008E1EA3" w:rsidP="006C3BC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C3BC8">
        <w:rPr>
          <w:rFonts w:ascii="Times New Roman" w:hAnsi="Times New Roman" w:cs="Times New Roman"/>
          <w:sz w:val="24"/>
          <w:szCs w:val="24"/>
        </w:rPr>
        <w:t>МИНИСТЕРСТВО ПРИРОДНЫХ РЕСУРСОВ И ЭКОЛОГИИ</w:t>
      </w:r>
    </w:p>
    <w:p w:rsidR="008E1EA3" w:rsidRPr="006C3BC8" w:rsidRDefault="008E1EA3" w:rsidP="006C3BC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C3BC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E1EA3" w:rsidRPr="006C3BC8" w:rsidRDefault="00C21CD5" w:rsidP="006C3BC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C3BC8" w:rsidRPr="00C21CD5">
          <w:rPr>
            <w:rStyle w:val="a5"/>
            <w:rFonts w:ascii="Times New Roman" w:hAnsi="Times New Roman" w:cs="Times New Roman"/>
            <w:sz w:val="24"/>
            <w:szCs w:val="24"/>
          </w:rPr>
          <w:t xml:space="preserve">Приказ </w:t>
        </w:r>
        <w:r w:rsidR="008E1EA3" w:rsidRPr="00C21CD5">
          <w:rPr>
            <w:rStyle w:val="a5"/>
            <w:rFonts w:ascii="Times New Roman" w:hAnsi="Times New Roman" w:cs="Times New Roman"/>
            <w:sz w:val="24"/>
            <w:szCs w:val="24"/>
          </w:rPr>
          <w:t>от 1 а</w:t>
        </w:r>
        <w:bookmarkStart w:id="0" w:name="_GoBack"/>
        <w:bookmarkEnd w:id="0"/>
        <w:r w:rsidR="008E1EA3" w:rsidRPr="00C21CD5">
          <w:rPr>
            <w:rStyle w:val="a5"/>
            <w:rFonts w:ascii="Times New Roman" w:hAnsi="Times New Roman" w:cs="Times New Roman"/>
            <w:sz w:val="24"/>
            <w:szCs w:val="24"/>
          </w:rPr>
          <w:t>преля 2026 г. N 182</w:t>
        </w:r>
      </w:hyperlink>
    </w:p>
    <w:p w:rsidR="008E1EA3" w:rsidRPr="006C3BC8" w:rsidRDefault="008E1EA3" w:rsidP="006C3BC8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3BC8" w:rsidRPr="006C3BC8" w:rsidRDefault="006C3BC8" w:rsidP="006C3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BC8">
        <w:rPr>
          <w:rFonts w:ascii="Times New Roman" w:hAnsi="Times New Roman" w:cs="Times New Roman"/>
          <w:b/>
          <w:sz w:val="24"/>
          <w:szCs w:val="24"/>
        </w:rPr>
        <w:t>Об утверждении Порядка представления декларации о плате за негативное воздействие на окружающую среду и ее формы</w:t>
      </w:r>
    </w:p>
    <w:p w:rsidR="008E1EA3" w:rsidRPr="006C3BC8" w:rsidRDefault="008E1EA3" w:rsidP="006C3B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3BC8" w:rsidRPr="006C3BC8" w:rsidRDefault="006C3BC8" w:rsidP="006C3BC8">
      <w:pPr>
        <w:pStyle w:val="ConsPlusNormal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BC8">
        <w:rPr>
          <w:rFonts w:ascii="Times New Roman" w:hAnsi="Times New Roman" w:cs="Times New Roman"/>
          <w:i/>
          <w:sz w:val="24"/>
          <w:szCs w:val="24"/>
        </w:rPr>
        <w:t>Зарегистрировано в Минюсте России 2 июня 2026 г. N 86836</w:t>
      </w:r>
    </w:p>
    <w:p w:rsidR="006C3BC8" w:rsidRPr="006C3BC8" w:rsidRDefault="006C3BC8" w:rsidP="006C3B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1EA3" w:rsidRPr="006C3BC8" w:rsidRDefault="008E1EA3" w:rsidP="006C3B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BC8">
        <w:rPr>
          <w:rFonts w:ascii="Times New Roman" w:hAnsi="Times New Roman" w:cs="Times New Roman"/>
          <w:sz w:val="24"/>
          <w:szCs w:val="24"/>
        </w:rPr>
        <w:t>В соответствии с пунктом 9 статьи 16.4 Федерального закона от 10 января 2002 г. N 7-ФЗ "Об охране окружающей среды", подпунктом 5.2.48 пункта 5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 w:rsidR="008E1EA3" w:rsidRPr="006C3BC8" w:rsidRDefault="008E1EA3" w:rsidP="006C3BC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BC8">
        <w:rPr>
          <w:rFonts w:ascii="Times New Roman" w:hAnsi="Times New Roman" w:cs="Times New Roman"/>
          <w:sz w:val="24"/>
          <w:szCs w:val="24"/>
        </w:rPr>
        <w:t>1. Утвердить:</w:t>
      </w:r>
    </w:p>
    <w:p w:rsidR="008E1EA3" w:rsidRPr="006C3BC8" w:rsidRDefault="008E1EA3" w:rsidP="006C3BC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BC8">
        <w:rPr>
          <w:rFonts w:ascii="Times New Roman" w:hAnsi="Times New Roman" w:cs="Times New Roman"/>
          <w:sz w:val="24"/>
          <w:szCs w:val="24"/>
        </w:rPr>
        <w:t>Порядок представления декларации о плате за негативное воздействие на окружающую среду согласно приложению N 1 к настоящему приказу;</w:t>
      </w:r>
    </w:p>
    <w:p w:rsidR="008E1EA3" w:rsidRPr="006C3BC8" w:rsidRDefault="008E1EA3" w:rsidP="006C3BC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BC8">
        <w:rPr>
          <w:rFonts w:ascii="Times New Roman" w:hAnsi="Times New Roman" w:cs="Times New Roman"/>
          <w:sz w:val="24"/>
          <w:szCs w:val="24"/>
        </w:rPr>
        <w:t>форму декларации о плате за негативное воздействие на окружающую среду согласно приложению N 2 к настоящему приказу.</w:t>
      </w:r>
    </w:p>
    <w:p w:rsidR="008E1EA3" w:rsidRPr="006C3BC8" w:rsidRDefault="008E1EA3" w:rsidP="006C3BC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BC8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8E1EA3" w:rsidRPr="006C3BC8" w:rsidRDefault="008E1EA3" w:rsidP="006C3BC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BC8">
        <w:rPr>
          <w:rFonts w:ascii="Times New Roman" w:hAnsi="Times New Roman" w:cs="Times New Roman"/>
          <w:sz w:val="24"/>
          <w:szCs w:val="24"/>
        </w:rPr>
        <w:t xml:space="preserve">приказ Минприроды России от 10 декабря 2020 г. N 1043 "Об утверждении Порядка </w:t>
      </w:r>
      <w:proofErr w:type="gramStart"/>
      <w:r w:rsidRPr="006C3BC8">
        <w:rPr>
          <w:rFonts w:ascii="Times New Roman" w:hAnsi="Times New Roman" w:cs="Times New Roman"/>
          <w:sz w:val="24"/>
          <w:szCs w:val="24"/>
        </w:rPr>
        <w:t>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г. N 3 и от 30 декабря 2019 г. N 899" (зарегистрирован Минюстом России 31 декабря 2020 г., регистрационный N 62017);</w:t>
      </w:r>
      <w:proofErr w:type="gramEnd"/>
    </w:p>
    <w:p w:rsidR="008E1EA3" w:rsidRPr="006C3BC8" w:rsidRDefault="008E1EA3" w:rsidP="006C3BC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BC8">
        <w:rPr>
          <w:rFonts w:ascii="Times New Roman" w:hAnsi="Times New Roman" w:cs="Times New Roman"/>
          <w:sz w:val="24"/>
          <w:szCs w:val="24"/>
        </w:rPr>
        <w:t>приказ Минприроды России от 21 сентября 2022 г. N 624 "О внесении изменений в приложение 2 к приказу Министерства природных ресурсов и экологии Российской Федерации от 10 декабря 2020 г. N 1043" (зарегистрирован Минюстом России 28 октября 2022 г., регистрационный N 70748);</w:t>
      </w:r>
    </w:p>
    <w:p w:rsidR="008E1EA3" w:rsidRPr="006C3BC8" w:rsidRDefault="008E1EA3" w:rsidP="006C3BC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BC8">
        <w:rPr>
          <w:rFonts w:ascii="Times New Roman" w:hAnsi="Times New Roman" w:cs="Times New Roman"/>
          <w:sz w:val="24"/>
          <w:szCs w:val="24"/>
        </w:rPr>
        <w:t>приказ Минприроды России от 29 апреля 2025 г. N 241 "О внесении изменений в приложения 1 и 2 к приказу Министерства природных ресурсов и экологии Российской Федерации от 10 декабря 2020 г. N 1043" (зарегистрирован Минюстом России 30 мая 2025 г., регистрационный N 82446).</w:t>
      </w:r>
    </w:p>
    <w:p w:rsidR="008E1EA3" w:rsidRPr="006C3BC8" w:rsidRDefault="008E1EA3" w:rsidP="006C3BC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BC8">
        <w:rPr>
          <w:rFonts w:ascii="Times New Roman" w:hAnsi="Times New Roman" w:cs="Times New Roman"/>
          <w:sz w:val="24"/>
          <w:szCs w:val="24"/>
        </w:rPr>
        <w:t>3. Настоящий приказ вступает в силу с 1 сентября 2026 г. и действует до 1 сентября 2031 г.</w:t>
      </w:r>
    </w:p>
    <w:p w:rsidR="008E1EA3" w:rsidRPr="006C3BC8" w:rsidRDefault="008E1EA3" w:rsidP="006C3B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1EA3" w:rsidRPr="006C3BC8" w:rsidRDefault="008E1EA3" w:rsidP="006C3BC8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3BC8">
        <w:rPr>
          <w:rFonts w:ascii="Times New Roman" w:hAnsi="Times New Roman" w:cs="Times New Roman"/>
          <w:b/>
          <w:sz w:val="24"/>
          <w:szCs w:val="24"/>
        </w:rPr>
        <w:t>Министр</w:t>
      </w:r>
    </w:p>
    <w:p w:rsidR="008E1EA3" w:rsidRPr="006C3BC8" w:rsidRDefault="008E1EA3" w:rsidP="006C3BC8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3BC8">
        <w:rPr>
          <w:rFonts w:ascii="Times New Roman" w:hAnsi="Times New Roman" w:cs="Times New Roman"/>
          <w:b/>
          <w:sz w:val="24"/>
          <w:szCs w:val="24"/>
        </w:rPr>
        <w:t>природных ресурсов и экологии</w:t>
      </w:r>
    </w:p>
    <w:p w:rsidR="008E1EA3" w:rsidRPr="006C3BC8" w:rsidRDefault="008E1EA3" w:rsidP="006C3BC8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3BC8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8E1EA3" w:rsidRPr="006C3BC8" w:rsidRDefault="008E1EA3" w:rsidP="006C3BC8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3BC8">
        <w:rPr>
          <w:rFonts w:ascii="Times New Roman" w:hAnsi="Times New Roman" w:cs="Times New Roman"/>
          <w:b/>
          <w:sz w:val="24"/>
          <w:szCs w:val="24"/>
        </w:rPr>
        <w:t>А.А.КОЗЛОВ</w:t>
      </w:r>
    </w:p>
    <w:p w:rsidR="008E1EA3" w:rsidRDefault="008E1EA3" w:rsidP="006C3B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BC8" w:rsidRDefault="006C3BC8" w:rsidP="006C3B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BC8" w:rsidRPr="006C3BC8" w:rsidRDefault="006C3BC8" w:rsidP="006C3B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Посмотреть полную версию документа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PDF</w:t>
      </w:r>
    </w:p>
    <w:sectPr w:rsidR="006C3BC8" w:rsidRPr="006C3BC8" w:rsidSect="00C034B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A3"/>
    <w:rsid w:val="001A78C3"/>
    <w:rsid w:val="002426F7"/>
    <w:rsid w:val="002D7D9A"/>
    <w:rsid w:val="00454620"/>
    <w:rsid w:val="006C3BC8"/>
    <w:rsid w:val="00712DB5"/>
    <w:rsid w:val="007D328D"/>
    <w:rsid w:val="00847224"/>
    <w:rsid w:val="008E1EA3"/>
    <w:rsid w:val="008F54BB"/>
    <w:rsid w:val="00943A03"/>
    <w:rsid w:val="00C21CD5"/>
    <w:rsid w:val="00DF45A6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8E1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1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1E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21C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8E1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1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1E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21C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g.ru/documents/2026/06/03/mincifry-prikaz182-site-dok.html?utm_referrer=https%3A%2F%2Fyandex.ru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dcterms:created xsi:type="dcterms:W3CDTF">2026-06-04T08:31:00Z</dcterms:created>
  <dcterms:modified xsi:type="dcterms:W3CDTF">2026-06-04T12:36:00Z</dcterms:modified>
</cp:coreProperties>
</file>